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4943" w:rsidRDefault="00DB3771" w:rsidP="00527003">
      <w:pPr>
        <w:spacing w:line="240" w:lineRule="auto"/>
        <w:jc w:val="center"/>
        <w:rPr>
          <w:rFonts w:cstheme="minorHAnsi"/>
          <w:b/>
          <w:sz w:val="32"/>
          <w:szCs w:val="32"/>
        </w:rPr>
      </w:pPr>
      <w:r w:rsidRPr="00527003">
        <w:rPr>
          <w:rFonts w:cstheme="minorHAnsi"/>
          <w:b/>
          <w:sz w:val="32"/>
          <w:szCs w:val="32"/>
        </w:rPr>
        <w:t>The Spring Scoop on Salamanders</w:t>
      </w:r>
    </w:p>
    <w:p w:rsidR="00527003" w:rsidRPr="00527003" w:rsidRDefault="00527003" w:rsidP="00527003">
      <w:pPr>
        <w:spacing w:line="240" w:lineRule="auto"/>
        <w:jc w:val="center"/>
        <w:rPr>
          <w:rFonts w:cstheme="minorHAnsi"/>
          <w:b/>
          <w:sz w:val="32"/>
          <w:szCs w:val="32"/>
        </w:rPr>
      </w:pPr>
    </w:p>
    <w:p w:rsidR="00DB3771" w:rsidRPr="00527003" w:rsidRDefault="00DB3771" w:rsidP="004C40F6">
      <w:pPr>
        <w:spacing w:line="240" w:lineRule="auto"/>
        <w:rPr>
          <w:rFonts w:cstheme="minorHAnsi"/>
          <w:sz w:val="28"/>
          <w:szCs w:val="28"/>
        </w:rPr>
      </w:pPr>
      <w:r w:rsidRPr="00527003">
        <w:rPr>
          <w:rFonts w:cstheme="minorHAnsi"/>
          <w:sz w:val="28"/>
          <w:szCs w:val="28"/>
        </w:rPr>
        <w:t>Why are there so many salamanders in the spring?</w:t>
      </w:r>
    </w:p>
    <w:p w:rsidR="004C40F6" w:rsidRDefault="004C40F6" w:rsidP="004C40F6">
      <w:pPr>
        <w:shd w:val="clear" w:color="auto" w:fill="FDFDFD"/>
        <w:spacing w:before="100" w:beforeAutospacing="1" w:after="100" w:afterAutospacing="1" w:line="240" w:lineRule="auto"/>
        <w:rPr>
          <w:rFonts w:eastAsia="Times New Roman" w:cstheme="minorHAnsi"/>
          <w:color w:val="2B2B2B"/>
          <w:sz w:val="24"/>
          <w:szCs w:val="24"/>
        </w:rPr>
      </w:pPr>
      <w:r w:rsidRPr="00527003">
        <w:rPr>
          <w:rFonts w:eastAsia="Times New Roman" w:cstheme="minorHAnsi"/>
          <w:color w:val="2B2B2B"/>
          <w:sz w:val="24"/>
          <w:szCs w:val="24"/>
        </w:rPr>
        <w:t xml:space="preserve">It’s that time of the year again! Once the weather gets warm, and those spring showers show up, this is the time that salamanders awaken from hibernation and begin their migration process. </w:t>
      </w:r>
      <w:r w:rsidR="00C530DC" w:rsidRPr="00527003">
        <w:rPr>
          <w:rFonts w:eastAsia="Times New Roman" w:cstheme="minorHAnsi"/>
          <w:color w:val="2B2B2B"/>
          <w:sz w:val="24"/>
          <w:szCs w:val="24"/>
        </w:rPr>
        <w:t xml:space="preserve">Some species of salamander, like the </w:t>
      </w:r>
      <w:r w:rsidR="00C530DC" w:rsidRPr="00527003">
        <w:rPr>
          <w:rFonts w:eastAsia="Times New Roman" w:cstheme="minorHAnsi"/>
          <w:b/>
          <w:color w:val="2B2B2B"/>
          <w:sz w:val="24"/>
          <w:szCs w:val="24"/>
        </w:rPr>
        <w:t>spotted salamander</w:t>
      </w:r>
      <w:r w:rsidR="00527003">
        <w:rPr>
          <w:rFonts w:eastAsia="Times New Roman" w:cstheme="minorHAnsi"/>
          <w:b/>
          <w:color w:val="2B2B2B"/>
          <w:sz w:val="24"/>
          <w:szCs w:val="24"/>
        </w:rPr>
        <w:t xml:space="preserve"> </w:t>
      </w:r>
      <w:r w:rsidR="00527003">
        <w:rPr>
          <w:rFonts w:eastAsia="Times New Roman" w:cstheme="minorHAnsi"/>
          <w:color w:val="2B2B2B"/>
          <w:sz w:val="24"/>
          <w:szCs w:val="24"/>
        </w:rPr>
        <w:t>(in the picture below)</w:t>
      </w:r>
      <w:r w:rsidR="00C530DC" w:rsidRPr="00527003">
        <w:rPr>
          <w:rFonts w:eastAsia="Times New Roman" w:cstheme="minorHAnsi"/>
          <w:color w:val="2B2B2B"/>
          <w:sz w:val="24"/>
          <w:szCs w:val="24"/>
        </w:rPr>
        <w:t>, are also called “mole” salamanders because they will spend most of the year underground. For these species, the spring migration is one of the only times you’ll be able to spot them. When these little creatures migrate, they will travel as far as 100 feet!</w:t>
      </w:r>
    </w:p>
    <w:p w:rsidR="00527003" w:rsidRPr="00527003" w:rsidRDefault="00527003" w:rsidP="00527003">
      <w:pPr>
        <w:shd w:val="clear" w:color="auto" w:fill="FDFDFD"/>
        <w:spacing w:before="100" w:beforeAutospacing="1" w:after="100" w:afterAutospacing="1" w:line="240" w:lineRule="auto"/>
        <w:jc w:val="center"/>
        <w:rPr>
          <w:rFonts w:eastAsia="Times New Roman" w:cstheme="minorHAnsi"/>
          <w:color w:val="2B2B2B"/>
          <w:sz w:val="24"/>
          <w:szCs w:val="24"/>
        </w:rPr>
      </w:pPr>
      <w:r w:rsidRPr="00527003">
        <w:drawing>
          <wp:inline distT="0" distB="0" distL="0" distR="0" wp14:anchorId="14A04EA5" wp14:editId="20E79DC4">
            <wp:extent cx="4338229" cy="24384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43632" cy="2441437"/>
                    </a:xfrm>
                    <a:prstGeom prst="rect">
                      <a:avLst/>
                    </a:prstGeom>
                  </pic:spPr>
                </pic:pic>
              </a:graphicData>
            </a:graphic>
          </wp:inline>
        </w:drawing>
      </w:r>
    </w:p>
    <w:p w:rsidR="00C530DC" w:rsidRPr="00527003" w:rsidRDefault="00C530DC" w:rsidP="004C40F6">
      <w:pPr>
        <w:shd w:val="clear" w:color="auto" w:fill="FDFDFD"/>
        <w:spacing w:before="100" w:beforeAutospacing="1" w:after="100" w:afterAutospacing="1" w:line="240" w:lineRule="auto"/>
        <w:rPr>
          <w:rFonts w:eastAsia="Times New Roman" w:cstheme="minorHAnsi"/>
          <w:color w:val="2B2B2B"/>
          <w:sz w:val="28"/>
          <w:szCs w:val="28"/>
        </w:rPr>
      </w:pPr>
      <w:r w:rsidRPr="00527003">
        <w:rPr>
          <w:rFonts w:eastAsia="Times New Roman" w:cstheme="minorHAnsi"/>
          <w:color w:val="2B2B2B"/>
          <w:sz w:val="28"/>
          <w:szCs w:val="28"/>
        </w:rPr>
        <w:t>Where are they going</w:t>
      </w:r>
      <w:r w:rsidR="00544F36" w:rsidRPr="00527003">
        <w:rPr>
          <w:rFonts w:eastAsia="Times New Roman" w:cstheme="minorHAnsi"/>
          <w:color w:val="2B2B2B"/>
          <w:sz w:val="28"/>
          <w:szCs w:val="28"/>
        </w:rPr>
        <w:t>, and why</w:t>
      </w:r>
      <w:r w:rsidRPr="00527003">
        <w:rPr>
          <w:rFonts w:eastAsia="Times New Roman" w:cstheme="minorHAnsi"/>
          <w:color w:val="2B2B2B"/>
          <w:sz w:val="28"/>
          <w:szCs w:val="28"/>
        </w:rPr>
        <w:t>?</w:t>
      </w:r>
    </w:p>
    <w:p w:rsidR="001C1BDE" w:rsidRPr="00527003" w:rsidRDefault="00C530DC" w:rsidP="004C40F6">
      <w:pPr>
        <w:shd w:val="clear" w:color="auto" w:fill="FDFDFD"/>
        <w:spacing w:before="100" w:beforeAutospacing="1" w:after="100" w:afterAutospacing="1" w:line="240" w:lineRule="auto"/>
        <w:rPr>
          <w:rFonts w:eastAsia="Times New Roman" w:cstheme="minorHAnsi"/>
          <w:color w:val="2B2B2B"/>
          <w:sz w:val="24"/>
          <w:szCs w:val="24"/>
        </w:rPr>
      </w:pPr>
      <w:r w:rsidRPr="00527003">
        <w:rPr>
          <w:rFonts w:eastAsia="Times New Roman" w:cstheme="minorHAnsi"/>
          <w:color w:val="2B2B2B"/>
          <w:sz w:val="24"/>
          <w:szCs w:val="24"/>
        </w:rPr>
        <w:t xml:space="preserve">When salamanders migrate, they will head to a temporary wetland known as a </w:t>
      </w:r>
      <w:r w:rsidRPr="00527003">
        <w:rPr>
          <w:rFonts w:eastAsia="Times New Roman" w:cstheme="minorHAnsi"/>
          <w:b/>
          <w:color w:val="2B2B2B"/>
          <w:sz w:val="24"/>
          <w:szCs w:val="24"/>
        </w:rPr>
        <w:t>vernal pool</w:t>
      </w:r>
      <w:r w:rsidRPr="00527003">
        <w:rPr>
          <w:rFonts w:eastAsia="Times New Roman" w:cstheme="minorHAnsi"/>
          <w:color w:val="2B2B2B"/>
          <w:sz w:val="24"/>
          <w:szCs w:val="24"/>
        </w:rPr>
        <w:t>. These are small dips in the land that, during a wet season, will fill up with water</w:t>
      </w:r>
      <w:r w:rsidR="00544F36" w:rsidRPr="00527003">
        <w:rPr>
          <w:rFonts w:eastAsia="Times New Roman" w:cstheme="minorHAnsi"/>
          <w:color w:val="2B2B2B"/>
          <w:sz w:val="24"/>
          <w:szCs w:val="24"/>
        </w:rPr>
        <w:t xml:space="preserve">. During the dry season, vernal pools will dry up again. This provides a perfect place for salamanders to lay their eggs because vernal pools will not stay wet long enough for fish to live in them, meaning there are less predators to threaten survival. Salamanders will use this opportunity during late winter and early spring to mate and lay eggs before scurrying back to their homes under </w:t>
      </w:r>
      <w:r w:rsidR="001C1BDE" w:rsidRPr="00527003">
        <w:rPr>
          <w:rFonts w:eastAsia="Times New Roman" w:cstheme="minorHAnsi"/>
          <w:color w:val="2B2B2B"/>
          <w:sz w:val="24"/>
          <w:szCs w:val="24"/>
        </w:rPr>
        <w:t xml:space="preserve">and around </w:t>
      </w:r>
      <w:r w:rsidR="00544F36" w:rsidRPr="00527003">
        <w:rPr>
          <w:rFonts w:eastAsia="Times New Roman" w:cstheme="minorHAnsi"/>
          <w:color w:val="2B2B2B"/>
          <w:sz w:val="24"/>
          <w:szCs w:val="24"/>
        </w:rPr>
        <w:t>the forest floor.</w:t>
      </w:r>
      <w:r w:rsidR="00455C26" w:rsidRPr="00527003">
        <w:rPr>
          <w:rFonts w:eastAsia="Times New Roman" w:cstheme="minorHAnsi"/>
          <w:color w:val="2B2B2B"/>
          <w:sz w:val="24"/>
          <w:szCs w:val="24"/>
        </w:rPr>
        <w:t xml:space="preserve"> Many salamanders will try to return to the same vernal pool that they were born in to lay their own eggs.</w:t>
      </w:r>
    </w:p>
    <w:p w:rsidR="001C1BDE" w:rsidRDefault="001C1BDE" w:rsidP="004C40F6">
      <w:pPr>
        <w:shd w:val="clear" w:color="auto" w:fill="FDFDFD"/>
        <w:spacing w:before="100" w:beforeAutospacing="1" w:after="100" w:afterAutospacing="1" w:line="240" w:lineRule="auto"/>
        <w:rPr>
          <w:rFonts w:eastAsia="Times New Roman" w:cstheme="minorHAnsi"/>
          <w:color w:val="2B2B2B"/>
        </w:rPr>
      </w:pPr>
      <w:r>
        <w:rPr>
          <w:rFonts w:eastAsia="Times New Roman" w:cstheme="minorHAnsi"/>
          <w:color w:val="2B2B2B"/>
        </w:rPr>
        <w:t>(insert picture of Joy vernal pool)</w:t>
      </w:r>
    </w:p>
    <w:p w:rsidR="001C1BDE" w:rsidRPr="00527003" w:rsidRDefault="001C1BDE" w:rsidP="004C40F6">
      <w:pPr>
        <w:shd w:val="clear" w:color="auto" w:fill="FDFDFD"/>
        <w:spacing w:before="100" w:beforeAutospacing="1" w:after="100" w:afterAutospacing="1" w:line="240" w:lineRule="auto"/>
        <w:rPr>
          <w:rFonts w:eastAsia="Times New Roman" w:cstheme="minorHAnsi"/>
          <w:color w:val="2B2B2B"/>
          <w:sz w:val="28"/>
          <w:szCs w:val="28"/>
        </w:rPr>
      </w:pPr>
      <w:r w:rsidRPr="00527003">
        <w:rPr>
          <w:rFonts w:eastAsia="Times New Roman" w:cstheme="minorHAnsi"/>
          <w:color w:val="2B2B2B"/>
          <w:sz w:val="28"/>
          <w:szCs w:val="28"/>
        </w:rPr>
        <w:t>What exactly are salamanders?</w:t>
      </w:r>
    </w:p>
    <w:p w:rsidR="001C1BDE" w:rsidRPr="00527003" w:rsidRDefault="001C1BDE" w:rsidP="004C40F6">
      <w:pPr>
        <w:shd w:val="clear" w:color="auto" w:fill="FDFDFD"/>
        <w:spacing w:before="100" w:beforeAutospacing="1" w:after="100" w:afterAutospacing="1" w:line="240" w:lineRule="auto"/>
        <w:rPr>
          <w:rFonts w:cstheme="minorHAnsi"/>
          <w:color w:val="231F20"/>
          <w:sz w:val="24"/>
          <w:szCs w:val="24"/>
          <w:shd w:val="clear" w:color="auto" w:fill="FFFFFF"/>
        </w:rPr>
      </w:pPr>
      <w:r w:rsidRPr="00527003">
        <w:rPr>
          <w:rFonts w:cstheme="minorHAnsi"/>
          <w:color w:val="231F20"/>
          <w:sz w:val="24"/>
          <w:szCs w:val="24"/>
          <w:shd w:val="clear" w:color="auto" w:fill="FFFFFF"/>
        </w:rPr>
        <w:t xml:space="preserve">Although they </w:t>
      </w:r>
      <w:r w:rsidRPr="00527003">
        <w:rPr>
          <w:rFonts w:cstheme="minorHAnsi"/>
          <w:color w:val="231F20"/>
          <w:sz w:val="24"/>
          <w:szCs w:val="24"/>
          <w:shd w:val="clear" w:color="auto" w:fill="FFFFFF"/>
        </w:rPr>
        <w:t xml:space="preserve">look a lot like lizards, salamanders and </w:t>
      </w:r>
      <w:r w:rsidR="00B57DBA" w:rsidRPr="00527003">
        <w:rPr>
          <w:rFonts w:cstheme="minorHAnsi"/>
          <w:color w:val="231F20"/>
          <w:sz w:val="24"/>
          <w:szCs w:val="24"/>
          <w:shd w:val="clear" w:color="auto" w:fill="FFFFFF"/>
        </w:rPr>
        <w:t xml:space="preserve">lizards are actually very different from each other! Lizards are classified as </w:t>
      </w:r>
      <w:r w:rsidR="00B57DBA" w:rsidRPr="00527003">
        <w:rPr>
          <w:rFonts w:cstheme="minorHAnsi"/>
          <w:b/>
          <w:color w:val="231F20"/>
          <w:sz w:val="24"/>
          <w:szCs w:val="24"/>
          <w:shd w:val="clear" w:color="auto" w:fill="FFFFFF"/>
        </w:rPr>
        <w:t>reptiles</w:t>
      </w:r>
      <w:r w:rsidR="00B57DBA" w:rsidRPr="00527003">
        <w:rPr>
          <w:rFonts w:cstheme="minorHAnsi"/>
          <w:color w:val="231F20"/>
          <w:sz w:val="24"/>
          <w:szCs w:val="24"/>
          <w:shd w:val="clear" w:color="auto" w:fill="FFFFFF"/>
        </w:rPr>
        <w:t xml:space="preserve">, which means a couple of different things. Reptiles </w:t>
      </w:r>
      <w:r w:rsidR="00B57DBA" w:rsidRPr="00527003">
        <w:rPr>
          <w:rFonts w:cstheme="minorHAnsi"/>
          <w:color w:val="231F20"/>
          <w:sz w:val="24"/>
          <w:szCs w:val="24"/>
          <w:shd w:val="clear" w:color="auto" w:fill="FFFFFF"/>
        </w:rPr>
        <w:lastRenderedPageBreak/>
        <w:t xml:space="preserve">have dry and scaly skin, and will lay hard-shelled eggs on land. Other types of reptiles include: turtles, snakes, and crocodiles. Salamanders, on the other hand, are classified as </w:t>
      </w:r>
      <w:r w:rsidR="00B57DBA" w:rsidRPr="00527003">
        <w:rPr>
          <w:rFonts w:cstheme="minorHAnsi"/>
          <w:b/>
          <w:color w:val="231F20"/>
          <w:sz w:val="24"/>
          <w:szCs w:val="24"/>
          <w:shd w:val="clear" w:color="auto" w:fill="FFFFFF"/>
        </w:rPr>
        <w:t>amphibians</w:t>
      </w:r>
      <w:r w:rsidR="00B57DBA" w:rsidRPr="00527003">
        <w:rPr>
          <w:rFonts w:cstheme="minorHAnsi"/>
          <w:color w:val="231F20"/>
          <w:sz w:val="24"/>
          <w:szCs w:val="24"/>
          <w:shd w:val="clear" w:color="auto" w:fill="FFFFFF"/>
        </w:rPr>
        <w:t xml:space="preserve">. Amphibians have smooth, moist, and porous skin, and will lay soft-shelled eggs in water. Other types of amphibians include: frogs, toads, </w:t>
      </w:r>
      <w:r w:rsidR="002F1562" w:rsidRPr="00527003">
        <w:rPr>
          <w:rFonts w:cstheme="minorHAnsi"/>
          <w:color w:val="231F20"/>
          <w:sz w:val="24"/>
          <w:szCs w:val="24"/>
          <w:shd w:val="clear" w:color="auto" w:fill="FFFFFF"/>
        </w:rPr>
        <w:t xml:space="preserve">and newts. </w:t>
      </w:r>
      <w:r w:rsidR="00B57DBA" w:rsidRPr="00527003">
        <w:rPr>
          <w:rFonts w:cstheme="minorHAnsi"/>
          <w:color w:val="231F20"/>
          <w:sz w:val="24"/>
          <w:szCs w:val="24"/>
          <w:shd w:val="clear" w:color="auto" w:fill="FFFFFF"/>
        </w:rPr>
        <w:t>Here are some more differences between reptiles and amphibians:</w:t>
      </w:r>
    </w:p>
    <w:p w:rsidR="00B57DBA" w:rsidRDefault="00B57DBA" w:rsidP="004C40F6">
      <w:pPr>
        <w:shd w:val="clear" w:color="auto" w:fill="FDFDFD"/>
        <w:spacing w:before="100" w:beforeAutospacing="1" w:after="100" w:afterAutospacing="1" w:line="240" w:lineRule="auto"/>
        <w:rPr>
          <w:rFonts w:cstheme="minorHAnsi"/>
          <w:color w:val="231F20"/>
          <w:shd w:val="clear" w:color="auto" w:fill="FFFFFF"/>
        </w:rPr>
      </w:pPr>
    </w:p>
    <w:p w:rsidR="00B57DBA" w:rsidRDefault="00B57DBA" w:rsidP="00B57DBA">
      <w:pPr>
        <w:shd w:val="clear" w:color="auto" w:fill="FDFDFD"/>
        <w:spacing w:before="100" w:beforeAutospacing="1" w:after="100" w:afterAutospacing="1" w:line="240" w:lineRule="auto"/>
        <w:jc w:val="center"/>
        <w:rPr>
          <w:rFonts w:eastAsia="Times New Roman" w:cstheme="minorHAnsi"/>
          <w:color w:val="2B2B2B"/>
        </w:rPr>
      </w:pPr>
      <w:r>
        <w:rPr>
          <w:noProof/>
        </w:rPr>
        <w:drawing>
          <wp:inline distT="0" distB="0" distL="0" distR="0">
            <wp:extent cx="4018308" cy="2066925"/>
            <wp:effectExtent l="0" t="0" r="1270" b="0"/>
            <wp:docPr id="3" name="Picture 3" descr="Venn+Diagram+reptiles+amphibians.png (838×431)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nn+Diagram+reptiles+amphibians.png (838×431) (With image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1443" cy="2078825"/>
                    </a:xfrm>
                    <a:prstGeom prst="rect">
                      <a:avLst/>
                    </a:prstGeom>
                    <a:noFill/>
                    <a:ln>
                      <a:noFill/>
                    </a:ln>
                  </pic:spPr>
                </pic:pic>
              </a:graphicData>
            </a:graphic>
          </wp:inline>
        </w:drawing>
      </w:r>
    </w:p>
    <w:p w:rsidR="002F1562" w:rsidRDefault="002F1562" w:rsidP="00B57DBA">
      <w:pPr>
        <w:shd w:val="clear" w:color="auto" w:fill="FDFDFD"/>
        <w:spacing w:before="100" w:beforeAutospacing="1" w:after="100" w:afterAutospacing="1" w:line="240" w:lineRule="auto"/>
        <w:jc w:val="center"/>
        <w:rPr>
          <w:rFonts w:eastAsia="Times New Roman" w:cstheme="minorHAnsi"/>
          <w:color w:val="2B2B2B"/>
        </w:rPr>
      </w:pPr>
    </w:p>
    <w:p w:rsidR="002F1562" w:rsidRPr="00527003" w:rsidRDefault="00B57DBA" w:rsidP="00B57DBA">
      <w:pPr>
        <w:shd w:val="clear" w:color="auto" w:fill="FDFDFD"/>
        <w:spacing w:before="100" w:beforeAutospacing="1" w:after="100" w:afterAutospacing="1" w:line="240" w:lineRule="auto"/>
        <w:rPr>
          <w:rFonts w:eastAsia="Times New Roman" w:cstheme="minorHAnsi"/>
          <w:color w:val="2B2B2B"/>
          <w:sz w:val="24"/>
          <w:szCs w:val="24"/>
        </w:rPr>
      </w:pPr>
      <w:r w:rsidRPr="00527003">
        <w:rPr>
          <w:rFonts w:eastAsia="Times New Roman" w:cstheme="minorHAnsi"/>
          <w:color w:val="2B2B2B"/>
          <w:sz w:val="24"/>
          <w:szCs w:val="24"/>
        </w:rPr>
        <w:t xml:space="preserve">This means that </w:t>
      </w:r>
      <w:r w:rsidR="002F1562" w:rsidRPr="00527003">
        <w:rPr>
          <w:rFonts w:eastAsia="Times New Roman" w:cstheme="minorHAnsi"/>
          <w:color w:val="2B2B2B"/>
          <w:sz w:val="24"/>
          <w:szCs w:val="24"/>
        </w:rPr>
        <w:t>salamanders</w:t>
      </w:r>
      <w:r w:rsidRPr="00527003">
        <w:rPr>
          <w:rFonts w:eastAsia="Times New Roman" w:cstheme="minorHAnsi"/>
          <w:color w:val="2B2B2B"/>
          <w:sz w:val="24"/>
          <w:szCs w:val="24"/>
        </w:rPr>
        <w:t xml:space="preserve"> are actually closer to frogs than they are to </w:t>
      </w:r>
      <w:r w:rsidR="002F1562" w:rsidRPr="00527003">
        <w:rPr>
          <w:rFonts w:eastAsia="Times New Roman" w:cstheme="minorHAnsi"/>
          <w:color w:val="2B2B2B"/>
          <w:sz w:val="24"/>
          <w:szCs w:val="24"/>
        </w:rPr>
        <w:t xml:space="preserve">lizards, even though they look very different from each other. Just like with frogs, baby salamanders will go through a process called </w:t>
      </w:r>
      <w:r w:rsidR="002F1562" w:rsidRPr="00527003">
        <w:rPr>
          <w:rFonts w:eastAsia="Times New Roman" w:cstheme="minorHAnsi"/>
          <w:b/>
          <w:color w:val="2B2B2B"/>
          <w:sz w:val="24"/>
          <w:szCs w:val="24"/>
        </w:rPr>
        <w:t>metamorphosis</w:t>
      </w:r>
      <w:r w:rsidR="002F1562" w:rsidRPr="00527003">
        <w:rPr>
          <w:rFonts w:eastAsia="Times New Roman" w:cstheme="minorHAnsi"/>
          <w:color w:val="2B2B2B"/>
          <w:sz w:val="24"/>
          <w:szCs w:val="24"/>
        </w:rPr>
        <w:t>. This is a transformation from immature form to adult form that happens in two or more distinct stages. For animals that undergo metamorphosis, their young will look completely different from their adult form, and they will also survive in and interact with their environment very differently. Here is what metamorphosis looks like for a salamander:</w:t>
      </w:r>
    </w:p>
    <w:p w:rsidR="002F1562" w:rsidRDefault="002F1562" w:rsidP="00527003">
      <w:pPr>
        <w:shd w:val="clear" w:color="auto" w:fill="FDFDFD"/>
        <w:spacing w:before="100" w:beforeAutospacing="1" w:after="100" w:afterAutospacing="1" w:line="240" w:lineRule="auto"/>
        <w:jc w:val="center"/>
        <w:rPr>
          <w:rFonts w:eastAsia="Times New Roman" w:cstheme="minorHAnsi"/>
          <w:color w:val="2B2B2B"/>
        </w:rPr>
      </w:pPr>
      <w:r>
        <w:rPr>
          <w:noProof/>
        </w:rPr>
        <w:lastRenderedPageBreak/>
        <w:drawing>
          <wp:inline distT="0" distB="0" distL="0" distR="0">
            <wp:extent cx="3069233" cy="3562350"/>
            <wp:effectExtent l="0" t="0" r="0" b="0"/>
            <wp:docPr id="4" name="Picture 4" descr="Salamander Printout- Enchanted Learning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amander Printout- Enchanted Learning Softw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2908" cy="3624649"/>
                    </a:xfrm>
                    <a:prstGeom prst="rect">
                      <a:avLst/>
                    </a:prstGeom>
                    <a:noFill/>
                    <a:ln>
                      <a:noFill/>
                    </a:ln>
                  </pic:spPr>
                </pic:pic>
              </a:graphicData>
            </a:graphic>
          </wp:inline>
        </w:drawing>
      </w:r>
    </w:p>
    <w:p w:rsidR="002F1562" w:rsidRPr="00527003" w:rsidRDefault="00581337" w:rsidP="002F1562">
      <w:pPr>
        <w:shd w:val="clear" w:color="auto" w:fill="FDFDFD"/>
        <w:spacing w:before="100" w:beforeAutospacing="1" w:after="100" w:afterAutospacing="1" w:line="240" w:lineRule="auto"/>
        <w:rPr>
          <w:rFonts w:eastAsia="Times New Roman" w:cstheme="minorHAnsi"/>
          <w:color w:val="2B2B2B"/>
          <w:sz w:val="28"/>
          <w:szCs w:val="28"/>
        </w:rPr>
      </w:pPr>
      <w:r w:rsidRPr="00527003">
        <w:rPr>
          <w:rFonts w:eastAsia="Times New Roman" w:cstheme="minorHAnsi"/>
          <w:color w:val="2B2B2B"/>
          <w:sz w:val="28"/>
          <w:szCs w:val="28"/>
        </w:rPr>
        <w:t>How Do I Find Salamanders?</w:t>
      </w:r>
    </w:p>
    <w:p w:rsidR="00527003" w:rsidRPr="00527003" w:rsidRDefault="00581337" w:rsidP="00527003">
      <w:pPr>
        <w:shd w:val="clear" w:color="auto" w:fill="FDFDFD"/>
        <w:spacing w:line="240" w:lineRule="auto"/>
        <w:rPr>
          <w:rFonts w:eastAsia="Times New Roman" w:cstheme="minorHAnsi"/>
          <w:color w:val="2B2B2B"/>
          <w:sz w:val="24"/>
          <w:szCs w:val="24"/>
        </w:rPr>
      </w:pPr>
      <w:r w:rsidRPr="00527003">
        <w:rPr>
          <w:rFonts w:eastAsia="Times New Roman" w:cstheme="minorHAnsi"/>
          <w:b/>
          <w:color w:val="2B2B2B"/>
          <w:sz w:val="24"/>
          <w:szCs w:val="24"/>
        </w:rPr>
        <w:t xml:space="preserve">Wait for spring! </w:t>
      </w:r>
      <w:r w:rsidRPr="00527003">
        <w:rPr>
          <w:rFonts w:eastAsia="Times New Roman" w:cstheme="minorHAnsi"/>
          <w:color w:val="2B2B2B"/>
          <w:sz w:val="24"/>
          <w:szCs w:val="24"/>
        </w:rPr>
        <w:t>This is when salamanders will be coming out of hiding to breed.</w:t>
      </w:r>
    </w:p>
    <w:p w:rsidR="00581337" w:rsidRPr="00527003" w:rsidRDefault="00581337" w:rsidP="00527003">
      <w:pPr>
        <w:shd w:val="clear" w:color="auto" w:fill="FDFDFD"/>
        <w:spacing w:line="240" w:lineRule="auto"/>
        <w:rPr>
          <w:rFonts w:eastAsia="Times New Roman" w:cstheme="minorHAnsi"/>
          <w:color w:val="2B2B2B"/>
          <w:sz w:val="24"/>
          <w:szCs w:val="24"/>
        </w:rPr>
      </w:pPr>
      <w:r w:rsidRPr="00527003">
        <w:rPr>
          <w:rFonts w:eastAsia="Times New Roman" w:cstheme="minorHAnsi"/>
          <w:b/>
          <w:color w:val="2B2B2B"/>
          <w:sz w:val="24"/>
          <w:szCs w:val="24"/>
        </w:rPr>
        <w:t xml:space="preserve">Wait for rain or night! </w:t>
      </w:r>
      <w:r w:rsidRPr="00527003">
        <w:rPr>
          <w:rFonts w:eastAsia="Times New Roman" w:cstheme="minorHAnsi"/>
          <w:color w:val="2B2B2B"/>
          <w:sz w:val="24"/>
          <w:szCs w:val="24"/>
        </w:rPr>
        <w:t xml:space="preserve">Salamanders are </w:t>
      </w:r>
      <w:r w:rsidRPr="00527003">
        <w:rPr>
          <w:rFonts w:eastAsia="Times New Roman" w:cstheme="minorHAnsi"/>
          <w:b/>
          <w:color w:val="2B2B2B"/>
          <w:sz w:val="24"/>
          <w:szCs w:val="24"/>
        </w:rPr>
        <w:t>nocturnal</w:t>
      </w:r>
      <w:r w:rsidRPr="00527003">
        <w:rPr>
          <w:rFonts w:eastAsia="Times New Roman" w:cstheme="minorHAnsi"/>
          <w:color w:val="2B2B2B"/>
          <w:sz w:val="24"/>
          <w:szCs w:val="24"/>
        </w:rPr>
        <w:t>, so they will be the most active at night. However, they will often come out on very rainy and cloudy days, too.</w:t>
      </w:r>
    </w:p>
    <w:p w:rsidR="00581337" w:rsidRPr="00527003" w:rsidRDefault="00581337" w:rsidP="00527003">
      <w:pPr>
        <w:shd w:val="clear" w:color="auto" w:fill="FDFDFD"/>
        <w:spacing w:line="240" w:lineRule="auto"/>
        <w:rPr>
          <w:rFonts w:eastAsia="Times New Roman" w:cstheme="minorHAnsi"/>
          <w:color w:val="2B2B2B"/>
          <w:sz w:val="24"/>
          <w:szCs w:val="24"/>
        </w:rPr>
      </w:pPr>
      <w:r w:rsidRPr="00527003">
        <w:rPr>
          <w:rFonts w:eastAsia="Times New Roman" w:cstheme="minorHAnsi"/>
          <w:b/>
          <w:color w:val="2B2B2B"/>
          <w:sz w:val="24"/>
          <w:szCs w:val="24"/>
        </w:rPr>
        <w:t xml:space="preserve">Find a wetland! </w:t>
      </w:r>
      <w:r w:rsidRPr="00527003">
        <w:rPr>
          <w:rFonts w:eastAsia="Times New Roman" w:cstheme="minorHAnsi"/>
          <w:color w:val="2B2B2B"/>
          <w:sz w:val="24"/>
          <w:szCs w:val="24"/>
        </w:rPr>
        <w:t xml:space="preserve">Remember that salamanders spend most of their early life in the water, and even when they grow into adults, they will come back to a source of water to lay their eggs. Search around ponds, lakes, creeks, vernal pools, and rivers. </w:t>
      </w:r>
    </w:p>
    <w:p w:rsidR="00455C26" w:rsidRPr="00527003" w:rsidRDefault="00455C26" w:rsidP="00527003">
      <w:pPr>
        <w:shd w:val="clear" w:color="auto" w:fill="FDFDFD"/>
        <w:spacing w:line="240" w:lineRule="auto"/>
        <w:rPr>
          <w:rFonts w:eastAsia="Times New Roman" w:cstheme="minorHAnsi"/>
          <w:color w:val="2B2B2B"/>
          <w:sz w:val="24"/>
          <w:szCs w:val="24"/>
        </w:rPr>
      </w:pPr>
      <w:r w:rsidRPr="00527003">
        <w:rPr>
          <w:rFonts w:eastAsia="Times New Roman" w:cstheme="minorHAnsi"/>
          <w:b/>
          <w:color w:val="2B2B2B"/>
          <w:sz w:val="24"/>
          <w:szCs w:val="24"/>
        </w:rPr>
        <w:t xml:space="preserve">Look for bugs! </w:t>
      </w:r>
      <w:r w:rsidRPr="00527003">
        <w:rPr>
          <w:rFonts w:eastAsia="Times New Roman" w:cstheme="minorHAnsi"/>
          <w:color w:val="2B2B2B"/>
          <w:sz w:val="24"/>
          <w:szCs w:val="24"/>
        </w:rPr>
        <w:t xml:space="preserve">Salamanders are </w:t>
      </w:r>
      <w:r w:rsidRPr="00527003">
        <w:rPr>
          <w:rFonts w:eastAsia="Times New Roman" w:cstheme="minorHAnsi"/>
          <w:b/>
          <w:color w:val="2B2B2B"/>
          <w:sz w:val="24"/>
          <w:szCs w:val="24"/>
        </w:rPr>
        <w:t>carnivores</w:t>
      </w:r>
      <w:r w:rsidRPr="00527003">
        <w:rPr>
          <w:rFonts w:eastAsia="Times New Roman" w:cstheme="minorHAnsi"/>
          <w:color w:val="2B2B2B"/>
          <w:sz w:val="24"/>
          <w:szCs w:val="24"/>
        </w:rPr>
        <w:t>, meaning they do not eat plants and can only eat other living prey. A salamander’s diet consists of various kinds of insects and worms, such as crickets, worms, larvae, spiders, and slugs. If you find these bugs, you may also spot a salamander hungry for a snack!</w:t>
      </w:r>
    </w:p>
    <w:p w:rsidR="00455C26" w:rsidRDefault="00455C26" w:rsidP="00527003">
      <w:pPr>
        <w:shd w:val="clear" w:color="auto" w:fill="FDFDFD"/>
        <w:spacing w:line="240" w:lineRule="auto"/>
        <w:rPr>
          <w:rFonts w:eastAsia="Times New Roman" w:cstheme="minorHAnsi"/>
          <w:color w:val="2B2B2B"/>
          <w:sz w:val="24"/>
          <w:szCs w:val="24"/>
        </w:rPr>
      </w:pPr>
      <w:r w:rsidRPr="00527003">
        <w:rPr>
          <w:rFonts w:eastAsia="Times New Roman" w:cstheme="minorHAnsi"/>
          <w:b/>
          <w:color w:val="2B2B2B"/>
          <w:sz w:val="24"/>
          <w:szCs w:val="24"/>
        </w:rPr>
        <w:t>Check under logs, rocks, and leaves!</w:t>
      </w:r>
      <w:r w:rsidRPr="00527003">
        <w:rPr>
          <w:rFonts w:eastAsia="Times New Roman" w:cstheme="minorHAnsi"/>
          <w:color w:val="2B2B2B"/>
          <w:sz w:val="24"/>
          <w:szCs w:val="24"/>
        </w:rPr>
        <w:t xml:space="preserve"> Salamanders have to keep their skin moist to breathe, so they will try to stay out of direct sunlight as much as possible by hiding under and inside damp, shady areas.</w:t>
      </w:r>
    </w:p>
    <w:p w:rsidR="00527003" w:rsidRDefault="00527003" w:rsidP="00527003">
      <w:pPr>
        <w:shd w:val="clear" w:color="auto" w:fill="FDFDFD"/>
        <w:spacing w:line="240" w:lineRule="auto"/>
        <w:rPr>
          <w:rFonts w:eastAsia="Times New Roman" w:cstheme="minorHAnsi"/>
          <w:color w:val="2B2B2B"/>
          <w:sz w:val="28"/>
          <w:szCs w:val="28"/>
        </w:rPr>
      </w:pPr>
      <w:r>
        <w:rPr>
          <w:rFonts w:eastAsia="Times New Roman" w:cstheme="minorHAnsi"/>
          <w:color w:val="2B2B2B"/>
          <w:sz w:val="28"/>
          <w:szCs w:val="28"/>
        </w:rPr>
        <w:t>Things to Keep in Mind…</w:t>
      </w:r>
    </w:p>
    <w:p w:rsidR="00527003" w:rsidRDefault="00A02BE2" w:rsidP="00527003">
      <w:pPr>
        <w:shd w:val="clear" w:color="auto" w:fill="FDFDFD"/>
        <w:spacing w:line="240" w:lineRule="auto"/>
        <w:rPr>
          <w:rFonts w:eastAsia="Times New Roman" w:cstheme="minorHAnsi"/>
          <w:color w:val="2B2B2B"/>
          <w:sz w:val="24"/>
          <w:szCs w:val="24"/>
        </w:rPr>
      </w:pPr>
      <w:r>
        <w:rPr>
          <w:rFonts w:eastAsia="Times New Roman" w:cstheme="minorHAnsi"/>
          <w:color w:val="2B2B2B"/>
          <w:sz w:val="24"/>
          <w:szCs w:val="24"/>
        </w:rPr>
        <w:t>While salamander hunting, there are some important things to keep in mind in order to protect the safety of the salamanders and their habitat:</w:t>
      </w:r>
    </w:p>
    <w:p w:rsidR="00A02BE2" w:rsidRPr="000A4E28" w:rsidRDefault="00A02BE2" w:rsidP="00A02BE2">
      <w:pPr>
        <w:pStyle w:val="ListParagraph"/>
        <w:numPr>
          <w:ilvl w:val="0"/>
          <w:numId w:val="1"/>
        </w:numPr>
        <w:shd w:val="clear" w:color="auto" w:fill="FDFDFD"/>
        <w:spacing w:line="240" w:lineRule="auto"/>
        <w:rPr>
          <w:rFonts w:eastAsia="Times New Roman" w:cstheme="minorHAnsi"/>
          <w:b/>
          <w:color w:val="2B2B2B"/>
          <w:sz w:val="24"/>
          <w:szCs w:val="24"/>
        </w:rPr>
      </w:pPr>
      <w:r w:rsidRPr="00A02BE2">
        <w:rPr>
          <w:rFonts w:eastAsia="Times New Roman" w:cstheme="minorHAnsi"/>
          <w:b/>
          <w:color w:val="2B2B2B"/>
          <w:sz w:val="24"/>
          <w:szCs w:val="24"/>
        </w:rPr>
        <w:t>Watch your feet!</w:t>
      </w:r>
      <w:r>
        <w:rPr>
          <w:rFonts w:eastAsia="Times New Roman" w:cstheme="minorHAnsi"/>
          <w:b/>
          <w:color w:val="2B2B2B"/>
          <w:sz w:val="24"/>
          <w:szCs w:val="24"/>
        </w:rPr>
        <w:t xml:space="preserve"> </w:t>
      </w:r>
      <w:r>
        <w:rPr>
          <w:rFonts w:eastAsia="Times New Roman" w:cstheme="minorHAnsi"/>
          <w:color w:val="2B2B2B"/>
          <w:sz w:val="24"/>
          <w:szCs w:val="24"/>
        </w:rPr>
        <w:t xml:space="preserve">Both salamanders and their eggs can be hard to spot, so be mindful about where you’re placing your feet, especially if you are searching around </w:t>
      </w:r>
      <w:r w:rsidR="000A4E28">
        <w:rPr>
          <w:rFonts w:eastAsia="Times New Roman" w:cstheme="minorHAnsi"/>
          <w:color w:val="2B2B2B"/>
          <w:sz w:val="24"/>
          <w:szCs w:val="24"/>
        </w:rPr>
        <w:t>a wetland.</w:t>
      </w:r>
    </w:p>
    <w:p w:rsidR="000A4E28" w:rsidRPr="000A4E28" w:rsidRDefault="000A4E28" w:rsidP="00A02BE2">
      <w:pPr>
        <w:pStyle w:val="ListParagraph"/>
        <w:numPr>
          <w:ilvl w:val="0"/>
          <w:numId w:val="1"/>
        </w:numPr>
        <w:shd w:val="clear" w:color="auto" w:fill="FDFDFD"/>
        <w:spacing w:line="240" w:lineRule="auto"/>
        <w:rPr>
          <w:rFonts w:eastAsia="Times New Roman" w:cstheme="minorHAnsi"/>
          <w:b/>
          <w:color w:val="2B2B2B"/>
          <w:sz w:val="24"/>
          <w:szCs w:val="24"/>
        </w:rPr>
      </w:pPr>
      <w:r>
        <w:rPr>
          <w:rFonts w:eastAsia="Times New Roman" w:cstheme="minorHAnsi"/>
          <w:b/>
          <w:color w:val="2B2B2B"/>
          <w:sz w:val="24"/>
          <w:szCs w:val="24"/>
        </w:rPr>
        <w:lastRenderedPageBreak/>
        <w:t xml:space="preserve">That rock is someone’s roof! </w:t>
      </w:r>
      <w:r>
        <w:rPr>
          <w:rFonts w:eastAsia="Times New Roman" w:cstheme="minorHAnsi"/>
          <w:color w:val="2B2B2B"/>
          <w:sz w:val="24"/>
          <w:szCs w:val="24"/>
        </w:rPr>
        <w:t>If you lift up a log, rock, or leaf to find a salamander, be sure to place it back where you found it so that you’re not possibly destroying an animal’s home. Do this gently to make sure you don’t crush anything living underneath. Just because you can’t see anything under a rock doesn’t mean that something isn’t there!</w:t>
      </w:r>
    </w:p>
    <w:p w:rsidR="000A4E28" w:rsidRPr="00CE7678" w:rsidRDefault="000A4E28" w:rsidP="00A02BE2">
      <w:pPr>
        <w:pStyle w:val="ListParagraph"/>
        <w:numPr>
          <w:ilvl w:val="0"/>
          <w:numId w:val="1"/>
        </w:numPr>
        <w:shd w:val="clear" w:color="auto" w:fill="FDFDFD"/>
        <w:spacing w:line="240" w:lineRule="auto"/>
        <w:rPr>
          <w:rFonts w:eastAsia="Times New Roman" w:cstheme="minorHAnsi"/>
          <w:b/>
          <w:color w:val="2B2B2B"/>
          <w:sz w:val="24"/>
          <w:szCs w:val="24"/>
        </w:rPr>
      </w:pPr>
      <w:r>
        <w:rPr>
          <w:rFonts w:eastAsia="Times New Roman" w:cstheme="minorHAnsi"/>
          <w:b/>
          <w:color w:val="2B2B2B"/>
          <w:sz w:val="24"/>
          <w:szCs w:val="24"/>
        </w:rPr>
        <w:t xml:space="preserve">Handle with care! </w:t>
      </w:r>
      <w:r>
        <w:rPr>
          <w:rFonts w:eastAsia="Times New Roman" w:cstheme="minorHAnsi"/>
          <w:color w:val="2B2B2B"/>
          <w:sz w:val="24"/>
          <w:szCs w:val="24"/>
        </w:rPr>
        <w:t xml:space="preserve">Because a salamander’s skin is very porous, they are extremely sensitive to outside chemicals, including the salt in your sweat! The </w:t>
      </w:r>
      <w:r w:rsidR="00CE7678">
        <w:rPr>
          <w:rFonts w:eastAsia="Times New Roman" w:cstheme="minorHAnsi"/>
          <w:color w:val="2B2B2B"/>
          <w:sz w:val="24"/>
          <w:szCs w:val="24"/>
        </w:rPr>
        <w:t>oils and other chemicals</w:t>
      </w:r>
      <w:r>
        <w:rPr>
          <w:rFonts w:eastAsia="Times New Roman" w:cstheme="minorHAnsi"/>
          <w:color w:val="2B2B2B"/>
          <w:sz w:val="24"/>
          <w:szCs w:val="24"/>
        </w:rPr>
        <w:t xml:space="preserve"> from your hands can really harm them, so if you can, try to avoid holding salamanders</w:t>
      </w:r>
      <w:r w:rsidR="00CE7678">
        <w:rPr>
          <w:rFonts w:eastAsia="Times New Roman" w:cstheme="minorHAnsi"/>
          <w:color w:val="2B2B2B"/>
          <w:sz w:val="24"/>
          <w:szCs w:val="24"/>
        </w:rPr>
        <w:t xml:space="preserve"> and admire them from a distance instead</w:t>
      </w:r>
      <w:r>
        <w:rPr>
          <w:rFonts w:eastAsia="Times New Roman" w:cstheme="minorHAnsi"/>
          <w:color w:val="2B2B2B"/>
          <w:sz w:val="24"/>
          <w:szCs w:val="24"/>
        </w:rPr>
        <w:t xml:space="preserve">. If you absolutely </w:t>
      </w:r>
      <w:r>
        <w:rPr>
          <w:rFonts w:eastAsia="Times New Roman" w:cstheme="minorHAnsi"/>
          <w:i/>
          <w:color w:val="2B2B2B"/>
          <w:sz w:val="24"/>
          <w:szCs w:val="24"/>
        </w:rPr>
        <w:t xml:space="preserve">must </w:t>
      </w:r>
      <w:r>
        <w:rPr>
          <w:rFonts w:eastAsia="Times New Roman" w:cstheme="minorHAnsi"/>
          <w:color w:val="2B2B2B"/>
          <w:sz w:val="24"/>
          <w:szCs w:val="24"/>
        </w:rPr>
        <w:t xml:space="preserve">hold a salamander (such as to remove it from </w:t>
      </w:r>
      <w:proofErr w:type="gramStart"/>
      <w:r>
        <w:rPr>
          <w:rFonts w:eastAsia="Times New Roman" w:cstheme="minorHAnsi"/>
          <w:color w:val="2B2B2B"/>
          <w:sz w:val="24"/>
          <w:szCs w:val="24"/>
        </w:rPr>
        <w:t>danger)</w:t>
      </w:r>
      <w:r w:rsidR="00CE7678">
        <w:rPr>
          <w:rFonts w:eastAsia="Times New Roman" w:cstheme="minorHAnsi"/>
          <w:color w:val="2B2B2B"/>
          <w:sz w:val="24"/>
          <w:szCs w:val="24"/>
        </w:rPr>
        <w:t>…</w:t>
      </w:r>
      <w:proofErr w:type="gramEnd"/>
    </w:p>
    <w:p w:rsidR="00CE7678" w:rsidRPr="000A4E28" w:rsidRDefault="00CE7678" w:rsidP="00CE7678">
      <w:pPr>
        <w:pStyle w:val="ListParagraph"/>
        <w:shd w:val="clear" w:color="auto" w:fill="FDFDFD"/>
        <w:spacing w:line="240" w:lineRule="auto"/>
        <w:rPr>
          <w:rFonts w:eastAsia="Times New Roman" w:cstheme="minorHAnsi"/>
          <w:b/>
          <w:color w:val="2B2B2B"/>
          <w:sz w:val="24"/>
          <w:szCs w:val="24"/>
        </w:rPr>
      </w:pPr>
    </w:p>
    <w:p w:rsidR="000A4E28" w:rsidRPr="00CE7678" w:rsidRDefault="00CE7678" w:rsidP="00CE7678">
      <w:pPr>
        <w:pStyle w:val="ListParagraph"/>
        <w:numPr>
          <w:ilvl w:val="1"/>
          <w:numId w:val="1"/>
        </w:numPr>
        <w:shd w:val="clear" w:color="auto" w:fill="FDFDFD"/>
        <w:spacing w:line="240" w:lineRule="auto"/>
        <w:rPr>
          <w:rFonts w:eastAsia="Times New Roman" w:cstheme="minorHAnsi"/>
          <w:b/>
          <w:color w:val="2B2B2B"/>
          <w:sz w:val="24"/>
          <w:szCs w:val="24"/>
        </w:rPr>
      </w:pPr>
      <w:r>
        <w:rPr>
          <w:rFonts w:eastAsia="Times New Roman" w:cstheme="minorHAnsi"/>
          <w:color w:val="2B2B2B"/>
          <w:sz w:val="24"/>
          <w:szCs w:val="24"/>
        </w:rPr>
        <w:t>B</w:t>
      </w:r>
      <w:r w:rsidR="000A4E28">
        <w:rPr>
          <w:rFonts w:eastAsia="Times New Roman" w:cstheme="minorHAnsi"/>
          <w:color w:val="2B2B2B"/>
          <w:sz w:val="24"/>
          <w:szCs w:val="24"/>
        </w:rPr>
        <w:t xml:space="preserve">ring a </w:t>
      </w:r>
      <w:r w:rsidR="000A4E28" w:rsidRPr="00BA257F">
        <w:rPr>
          <w:rFonts w:eastAsia="Times New Roman" w:cstheme="minorHAnsi"/>
          <w:b/>
          <w:color w:val="2B2B2B"/>
          <w:sz w:val="24"/>
          <w:szCs w:val="24"/>
        </w:rPr>
        <w:t>clean</w:t>
      </w:r>
      <w:r w:rsidR="000A4E28">
        <w:rPr>
          <w:rFonts w:eastAsia="Times New Roman" w:cstheme="minorHAnsi"/>
          <w:color w:val="2B2B2B"/>
          <w:sz w:val="24"/>
          <w:szCs w:val="24"/>
        </w:rPr>
        <w:t xml:space="preserve"> disposable glove or sandwich bag</w:t>
      </w:r>
      <w:r>
        <w:rPr>
          <w:rFonts w:eastAsia="Times New Roman" w:cstheme="minorHAnsi"/>
          <w:color w:val="2B2B2B"/>
          <w:sz w:val="24"/>
          <w:szCs w:val="24"/>
        </w:rPr>
        <w:t xml:space="preserve"> to handle the salamander with.</w:t>
      </w:r>
    </w:p>
    <w:p w:rsidR="00CE7678" w:rsidRPr="00CE7678" w:rsidRDefault="00CE7678" w:rsidP="00CE7678">
      <w:pPr>
        <w:pStyle w:val="ListParagraph"/>
        <w:numPr>
          <w:ilvl w:val="1"/>
          <w:numId w:val="1"/>
        </w:numPr>
        <w:shd w:val="clear" w:color="auto" w:fill="FDFDFD"/>
        <w:spacing w:line="240" w:lineRule="auto"/>
        <w:rPr>
          <w:rFonts w:eastAsia="Times New Roman" w:cstheme="minorHAnsi"/>
          <w:b/>
          <w:color w:val="2B2B2B"/>
          <w:sz w:val="24"/>
          <w:szCs w:val="24"/>
        </w:rPr>
      </w:pPr>
      <w:r>
        <w:rPr>
          <w:rFonts w:eastAsia="Times New Roman" w:cstheme="minorHAnsi"/>
          <w:color w:val="2B2B2B"/>
          <w:sz w:val="24"/>
          <w:szCs w:val="24"/>
        </w:rPr>
        <w:t xml:space="preserve">Make sure the glove or baggie is </w:t>
      </w:r>
      <w:r w:rsidRPr="00BA257F">
        <w:rPr>
          <w:rFonts w:eastAsia="Times New Roman" w:cstheme="minorHAnsi"/>
          <w:b/>
          <w:color w:val="2B2B2B"/>
          <w:sz w:val="24"/>
          <w:szCs w:val="24"/>
        </w:rPr>
        <w:t>wet</w:t>
      </w:r>
      <w:r>
        <w:rPr>
          <w:rFonts w:eastAsia="Times New Roman" w:cstheme="minorHAnsi"/>
          <w:color w:val="2B2B2B"/>
          <w:sz w:val="24"/>
          <w:szCs w:val="24"/>
        </w:rPr>
        <w:t xml:space="preserve"> to keep the salamander moist.</w:t>
      </w:r>
    </w:p>
    <w:p w:rsidR="00CE7678" w:rsidRPr="00CE7678" w:rsidRDefault="00CE7678" w:rsidP="00CE7678">
      <w:pPr>
        <w:pStyle w:val="ListParagraph"/>
        <w:numPr>
          <w:ilvl w:val="1"/>
          <w:numId w:val="1"/>
        </w:numPr>
        <w:shd w:val="clear" w:color="auto" w:fill="FDFDFD"/>
        <w:spacing w:line="240" w:lineRule="auto"/>
        <w:rPr>
          <w:rFonts w:eastAsia="Times New Roman" w:cstheme="minorHAnsi"/>
          <w:b/>
          <w:color w:val="2B2B2B"/>
          <w:sz w:val="24"/>
          <w:szCs w:val="24"/>
        </w:rPr>
      </w:pPr>
      <w:r>
        <w:rPr>
          <w:rFonts w:eastAsia="Times New Roman" w:cstheme="minorHAnsi"/>
          <w:color w:val="2B2B2B"/>
          <w:sz w:val="24"/>
          <w:szCs w:val="24"/>
        </w:rPr>
        <w:t>Make sure your hands and glove are free from sunscreen, perfume, bug spray, lotion, or any other chemical that could harm the salamander.</w:t>
      </w:r>
    </w:p>
    <w:p w:rsidR="00CE7678" w:rsidRPr="00CE7678" w:rsidRDefault="00CE7678" w:rsidP="00CE7678">
      <w:pPr>
        <w:pStyle w:val="ListParagraph"/>
        <w:numPr>
          <w:ilvl w:val="1"/>
          <w:numId w:val="1"/>
        </w:numPr>
        <w:shd w:val="clear" w:color="auto" w:fill="FDFDFD"/>
        <w:spacing w:line="240" w:lineRule="auto"/>
        <w:rPr>
          <w:rFonts w:eastAsia="Times New Roman" w:cstheme="minorHAnsi"/>
          <w:b/>
          <w:color w:val="2B2B2B"/>
          <w:sz w:val="24"/>
          <w:szCs w:val="24"/>
        </w:rPr>
      </w:pPr>
      <w:r>
        <w:rPr>
          <w:rFonts w:eastAsia="Times New Roman" w:cstheme="minorHAnsi"/>
          <w:color w:val="2B2B2B"/>
          <w:sz w:val="24"/>
          <w:szCs w:val="24"/>
        </w:rPr>
        <w:t>Keep salamanders low to the ground while holding them (just in case they were to fall!)</w:t>
      </w:r>
    </w:p>
    <w:p w:rsidR="00CE7678" w:rsidRPr="00CE7678" w:rsidRDefault="00CE7678" w:rsidP="00CE7678">
      <w:pPr>
        <w:pStyle w:val="ListParagraph"/>
        <w:numPr>
          <w:ilvl w:val="1"/>
          <w:numId w:val="1"/>
        </w:numPr>
        <w:shd w:val="clear" w:color="auto" w:fill="FDFDFD"/>
        <w:spacing w:line="240" w:lineRule="auto"/>
        <w:rPr>
          <w:rFonts w:eastAsia="Times New Roman" w:cstheme="minorHAnsi"/>
          <w:b/>
          <w:color w:val="2B2B2B"/>
          <w:sz w:val="24"/>
          <w:szCs w:val="24"/>
        </w:rPr>
      </w:pPr>
      <w:r>
        <w:rPr>
          <w:rFonts w:eastAsia="Times New Roman" w:cstheme="minorHAnsi"/>
          <w:color w:val="2B2B2B"/>
          <w:sz w:val="24"/>
          <w:szCs w:val="24"/>
        </w:rPr>
        <w:t xml:space="preserve">Be </w:t>
      </w:r>
      <w:r w:rsidRPr="00BA257F">
        <w:rPr>
          <w:rFonts w:eastAsia="Times New Roman" w:cstheme="minorHAnsi"/>
          <w:b/>
          <w:color w:val="2B2B2B"/>
          <w:sz w:val="24"/>
          <w:szCs w:val="24"/>
        </w:rPr>
        <w:t>gentle</w:t>
      </w:r>
      <w:r>
        <w:rPr>
          <w:rFonts w:eastAsia="Times New Roman" w:cstheme="minorHAnsi"/>
          <w:color w:val="2B2B2B"/>
          <w:sz w:val="24"/>
          <w:szCs w:val="24"/>
        </w:rPr>
        <w:t>—don’t squeeze or shake them.</w:t>
      </w:r>
    </w:p>
    <w:p w:rsidR="00CE7678" w:rsidRPr="00CE7678" w:rsidRDefault="00CE7678" w:rsidP="00CE7678">
      <w:pPr>
        <w:pStyle w:val="ListParagraph"/>
        <w:numPr>
          <w:ilvl w:val="1"/>
          <w:numId w:val="1"/>
        </w:numPr>
        <w:shd w:val="clear" w:color="auto" w:fill="FDFDFD"/>
        <w:spacing w:line="240" w:lineRule="auto"/>
        <w:rPr>
          <w:rFonts w:eastAsia="Times New Roman" w:cstheme="minorHAnsi"/>
          <w:b/>
          <w:color w:val="2B2B2B"/>
          <w:sz w:val="24"/>
          <w:szCs w:val="24"/>
        </w:rPr>
      </w:pPr>
      <w:r>
        <w:rPr>
          <w:rFonts w:eastAsia="Times New Roman" w:cstheme="minorHAnsi"/>
          <w:color w:val="2B2B2B"/>
          <w:sz w:val="24"/>
          <w:szCs w:val="24"/>
        </w:rPr>
        <w:t xml:space="preserve">Return the salamander to exactly where you found them. </w:t>
      </w:r>
    </w:p>
    <w:p w:rsidR="00CE7678" w:rsidRPr="00BA257F" w:rsidRDefault="00CE7678" w:rsidP="00CE7678">
      <w:pPr>
        <w:pStyle w:val="ListParagraph"/>
        <w:numPr>
          <w:ilvl w:val="1"/>
          <w:numId w:val="1"/>
        </w:numPr>
        <w:shd w:val="clear" w:color="auto" w:fill="FDFDFD"/>
        <w:spacing w:line="240" w:lineRule="auto"/>
        <w:rPr>
          <w:rFonts w:eastAsia="Times New Roman" w:cstheme="minorHAnsi"/>
          <w:b/>
          <w:color w:val="2B2B2B"/>
          <w:sz w:val="24"/>
          <w:szCs w:val="24"/>
        </w:rPr>
      </w:pPr>
      <w:r>
        <w:rPr>
          <w:rFonts w:eastAsia="Times New Roman" w:cstheme="minorHAnsi"/>
          <w:b/>
          <w:color w:val="2B2B2B"/>
          <w:sz w:val="24"/>
          <w:szCs w:val="24"/>
        </w:rPr>
        <w:t xml:space="preserve">Never </w:t>
      </w:r>
      <w:r>
        <w:rPr>
          <w:rFonts w:eastAsia="Times New Roman" w:cstheme="minorHAnsi"/>
          <w:color w:val="2B2B2B"/>
          <w:sz w:val="24"/>
          <w:szCs w:val="24"/>
        </w:rPr>
        <w:t xml:space="preserve">grab a salamander by the tail. They will </w:t>
      </w:r>
      <w:r w:rsidR="00BA257F">
        <w:rPr>
          <w:rFonts w:eastAsia="Times New Roman" w:cstheme="minorHAnsi"/>
          <w:color w:val="2B2B2B"/>
          <w:sz w:val="24"/>
          <w:szCs w:val="24"/>
        </w:rPr>
        <w:t>break</w:t>
      </w:r>
      <w:r>
        <w:rPr>
          <w:rFonts w:eastAsia="Times New Roman" w:cstheme="minorHAnsi"/>
          <w:color w:val="2B2B2B"/>
          <w:sz w:val="24"/>
          <w:szCs w:val="24"/>
        </w:rPr>
        <w:t xml:space="preserve"> off so </w:t>
      </w:r>
      <w:r w:rsidR="00BA257F">
        <w:rPr>
          <w:rFonts w:eastAsia="Times New Roman" w:cstheme="minorHAnsi"/>
          <w:color w:val="2B2B2B"/>
          <w:sz w:val="24"/>
          <w:szCs w:val="24"/>
        </w:rPr>
        <w:t xml:space="preserve">that </w:t>
      </w:r>
      <w:r>
        <w:rPr>
          <w:rFonts w:eastAsia="Times New Roman" w:cstheme="minorHAnsi"/>
          <w:color w:val="2B2B2B"/>
          <w:sz w:val="24"/>
          <w:szCs w:val="24"/>
        </w:rPr>
        <w:t>the salamander can escape. Although the tail can grow back over time, this leaves the salamander very vulnerable to predators.</w:t>
      </w:r>
    </w:p>
    <w:p w:rsidR="00BA257F" w:rsidRPr="00BA257F" w:rsidRDefault="00BA257F" w:rsidP="00BA257F">
      <w:pPr>
        <w:pStyle w:val="ListParagraph"/>
        <w:shd w:val="clear" w:color="auto" w:fill="FDFDFD"/>
        <w:spacing w:line="240" w:lineRule="auto"/>
        <w:ind w:left="1440"/>
        <w:rPr>
          <w:rFonts w:eastAsia="Times New Roman" w:cstheme="minorHAnsi"/>
          <w:b/>
          <w:color w:val="2B2B2B"/>
          <w:sz w:val="24"/>
          <w:szCs w:val="24"/>
        </w:rPr>
      </w:pPr>
    </w:p>
    <w:p w:rsidR="00054AE4" w:rsidRPr="0053497A" w:rsidRDefault="00BA257F" w:rsidP="00054AE4">
      <w:pPr>
        <w:pStyle w:val="ListParagraph"/>
        <w:numPr>
          <w:ilvl w:val="0"/>
          <w:numId w:val="1"/>
        </w:numPr>
        <w:shd w:val="clear" w:color="auto" w:fill="FDFDFD"/>
        <w:spacing w:line="240" w:lineRule="auto"/>
        <w:rPr>
          <w:rFonts w:eastAsia="Times New Roman" w:cstheme="minorHAnsi"/>
          <w:b/>
          <w:color w:val="2B2B2B"/>
          <w:sz w:val="24"/>
          <w:szCs w:val="24"/>
        </w:rPr>
      </w:pPr>
      <w:r>
        <w:rPr>
          <w:rFonts w:eastAsia="Times New Roman" w:cstheme="minorHAnsi"/>
          <w:color w:val="2B2B2B"/>
          <w:sz w:val="24"/>
          <w:szCs w:val="24"/>
        </w:rPr>
        <w:t xml:space="preserve">And lastly, </w:t>
      </w:r>
      <w:r>
        <w:rPr>
          <w:rFonts w:eastAsia="Times New Roman" w:cstheme="minorHAnsi"/>
          <w:b/>
          <w:color w:val="2B2B2B"/>
          <w:sz w:val="24"/>
          <w:szCs w:val="24"/>
        </w:rPr>
        <w:t xml:space="preserve">have fun and learn something new! </w:t>
      </w:r>
      <w:r w:rsidR="00054AE4">
        <w:rPr>
          <w:rFonts w:eastAsia="Times New Roman" w:cstheme="minorHAnsi"/>
          <w:color w:val="2B2B2B"/>
          <w:sz w:val="24"/>
          <w:szCs w:val="24"/>
        </w:rPr>
        <w:t xml:space="preserve">Salamanders are interesting creatures with unique characteristics, and there are many different kinds of species to observe. To make your hunt even more fun and challenging, try to identify all of different types, or </w:t>
      </w:r>
      <w:r w:rsidR="00054AE4">
        <w:rPr>
          <w:rFonts w:eastAsia="Times New Roman" w:cstheme="minorHAnsi"/>
          <w:b/>
          <w:color w:val="2B2B2B"/>
          <w:sz w:val="24"/>
          <w:szCs w:val="24"/>
        </w:rPr>
        <w:t xml:space="preserve">species, </w:t>
      </w:r>
      <w:r w:rsidR="00054AE4">
        <w:rPr>
          <w:rFonts w:eastAsia="Times New Roman" w:cstheme="minorHAnsi"/>
          <w:color w:val="2B2B2B"/>
          <w:sz w:val="24"/>
          <w:szCs w:val="24"/>
        </w:rPr>
        <w:t xml:space="preserve">of salamanders that you find. </w:t>
      </w:r>
    </w:p>
    <w:p w:rsidR="0053497A" w:rsidRPr="0053497A" w:rsidRDefault="0053497A" w:rsidP="0053497A">
      <w:pPr>
        <w:shd w:val="clear" w:color="auto" w:fill="FDFDFD"/>
        <w:spacing w:line="240" w:lineRule="auto"/>
        <w:rPr>
          <w:rFonts w:eastAsia="Times New Roman" w:cstheme="minorHAnsi"/>
          <w:b/>
          <w:color w:val="2B2B2B"/>
          <w:sz w:val="24"/>
          <w:szCs w:val="24"/>
        </w:rPr>
      </w:pPr>
    </w:p>
    <w:p w:rsidR="00054AE4" w:rsidRDefault="00054AE4" w:rsidP="00054AE4">
      <w:pPr>
        <w:shd w:val="clear" w:color="auto" w:fill="FDFDFD"/>
        <w:spacing w:line="240" w:lineRule="auto"/>
        <w:rPr>
          <w:rFonts w:eastAsia="Times New Roman" w:cstheme="minorHAnsi"/>
          <w:color w:val="2B2B2B"/>
          <w:sz w:val="24"/>
          <w:szCs w:val="24"/>
        </w:rPr>
      </w:pPr>
      <w:r>
        <w:rPr>
          <w:rFonts w:eastAsia="Times New Roman" w:cstheme="minorHAnsi"/>
          <w:color w:val="2B2B2B"/>
          <w:sz w:val="24"/>
          <w:szCs w:val="24"/>
        </w:rPr>
        <w:t>If you live in Ohio (like Camp Joy does!), this is a helpful online guide on what kind of salamanders you can find. Click the link, print it out, and bring it with you on your search!</w:t>
      </w:r>
    </w:p>
    <w:p w:rsidR="00054AE4" w:rsidRDefault="00054AE4" w:rsidP="00054AE4">
      <w:pPr>
        <w:shd w:val="clear" w:color="auto" w:fill="FDFDFD"/>
        <w:spacing w:line="240" w:lineRule="auto"/>
      </w:pPr>
      <w:hyperlink r:id="rId8" w:history="1">
        <w:r>
          <w:rPr>
            <w:rStyle w:val="Hyperlink"/>
          </w:rPr>
          <w:t>http://ohioamphibians.com/salamanders/Salamanders.html</w:t>
        </w:r>
      </w:hyperlink>
    </w:p>
    <w:p w:rsidR="00054AE4" w:rsidRPr="00054AE4" w:rsidRDefault="00054AE4" w:rsidP="00054AE4">
      <w:pPr>
        <w:shd w:val="clear" w:color="auto" w:fill="FDFDFD"/>
        <w:spacing w:line="240" w:lineRule="auto"/>
        <w:rPr>
          <w:rFonts w:eastAsia="Times New Roman" w:cstheme="minorHAnsi"/>
          <w:color w:val="2B2B2B"/>
          <w:sz w:val="24"/>
          <w:szCs w:val="24"/>
        </w:rPr>
      </w:pPr>
      <w:r>
        <w:rPr>
          <w:rFonts w:eastAsia="Times New Roman" w:cstheme="minorHAnsi"/>
          <w:color w:val="2B2B2B"/>
          <w:sz w:val="24"/>
          <w:szCs w:val="24"/>
        </w:rPr>
        <w:t xml:space="preserve">If you live outside of Ohio, there are many free guides you can find on the internet based on your state. However, this guide below includes </w:t>
      </w:r>
      <w:r>
        <w:rPr>
          <w:rFonts w:eastAsia="Times New Roman" w:cstheme="minorHAnsi"/>
          <w:i/>
          <w:color w:val="2B2B2B"/>
          <w:sz w:val="24"/>
          <w:szCs w:val="24"/>
        </w:rPr>
        <w:t xml:space="preserve">all </w:t>
      </w:r>
      <w:r>
        <w:rPr>
          <w:rFonts w:eastAsia="Times New Roman" w:cstheme="minorHAnsi"/>
          <w:color w:val="2B2B2B"/>
          <w:sz w:val="24"/>
          <w:szCs w:val="24"/>
        </w:rPr>
        <w:t xml:space="preserve">species of salamanders; no matter if you live in North America, Mexico, or Canada! It is also interactive, so you can click on the characteristics of a salamander you find, and based on those, the website will calculate what species it is. </w:t>
      </w:r>
    </w:p>
    <w:p w:rsidR="0053497A" w:rsidRDefault="00BA257F" w:rsidP="00BA257F">
      <w:pPr>
        <w:shd w:val="clear" w:color="auto" w:fill="FDFDFD"/>
        <w:spacing w:line="240" w:lineRule="auto"/>
      </w:pPr>
      <w:hyperlink r:id="rId9" w:history="1">
        <w:r>
          <w:rPr>
            <w:rStyle w:val="Hyperlink"/>
          </w:rPr>
          <w:t>https://www.dis</w:t>
        </w:r>
        <w:bookmarkStart w:id="0" w:name="_GoBack"/>
        <w:bookmarkEnd w:id="0"/>
        <w:r>
          <w:rPr>
            <w:rStyle w:val="Hyperlink"/>
          </w:rPr>
          <w:t>coverlife.org/mp/20q</w:t>
        </w:r>
        <w:r>
          <w:rPr>
            <w:rStyle w:val="Hyperlink"/>
          </w:rPr>
          <w:t>?</w:t>
        </w:r>
        <w:r>
          <w:rPr>
            <w:rStyle w:val="Hyperlink"/>
          </w:rPr>
          <w:t>guide=Salamanders</w:t>
        </w:r>
      </w:hyperlink>
    </w:p>
    <w:p w:rsidR="00BA257F" w:rsidRDefault="00BA257F" w:rsidP="00BA257F">
      <w:pPr>
        <w:shd w:val="clear" w:color="auto" w:fill="FDFDFD"/>
        <w:spacing w:line="240" w:lineRule="auto"/>
        <w:rPr>
          <w:rFonts w:eastAsia="Times New Roman" w:cstheme="minorHAnsi"/>
          <w:b/>
          <w:color w:val="2B2B2B"/>
          <w:sz w:val="24"/>
          <w:szCs w:val="24"/>
        </w:rPr>
      </w:pPr>
    </w:p>
    <w:p w:rsidR="0053497A" w:rsidRDefault="0053497A" w:rsidP="00BA257F">
      <w:pPr>
        <w:shd w:val="clear" w:color="auto" w:fill="FDFDFD"/>
        <w:spacing w:line="240" w:lineRule="auto"/>
        <w:rPr>
          <w:rFonts w:eastAsia="Times New Roman" w:cstheme="minorHAnsi"/>
          <w:color w:val="2B2B2B"/>
          <w:sz w:val="28"/>
          <w:szCs w:val="28"/>
        </w:rPr>
      </w:pPr>
      <w:r>
        <w:rPr>
          <w:rFonts w:eastAsia="Times New Roman" w:cstheme="minorHAnsi"/>
          <w:color w:val="2B2B2B"/>
          <w:sz w:val="28"/>
          <w:szCs w:val="28"/>
        </w:rPr>
        <w:t>Join Joy on Our Virtual Salamander Search!</w:t>
      </w:r>
    </w:p>
    <w:p w:rsidR="0053497A" w:rsidRPr="0053497A" w:rsidRDefault="0053497A" w:rsidP="00BA257F">
      <w:pPr>
        <w:shd w:val="clear" w:color="auto" w:fill="FDFDFD"/>
        <w:spacing w:line="240" w:lineRule="auto"/>
        <w:rPr>
          <w:rFonts w:eastAsia="Times New Roman" w:cstheme="minorHAnsi"/>
          <w:color w:val="2B2B2B"/>
          <w:sz w:val="24"/>
          <w:szCs w:val="24"/>
        </w:rPr>
      </w:pPr>
      <w:r>
        <w:rPr>
          <w:rFonts w:eastAsia="Times New Roman" w:cstheme="minorHAnsi"/>
          <w:color w:val="2B2B2B"/>
          <w:sz w:val="24"/>
          <w:szCs w:val="24"/>
        </w:rPr>
        <w:lastRenderedPageBreak/>
        <w:t>(OE video)</w:t>
      </w:r>
    </w:p>
    <w:p w:rsidR="00DB3771" w:rsidRDefault="00DB3771">
      <w:pPr>
        <w:rPr>
          <w:rFonts w:ascii="Times New Roman" w:eastAsia="Times New Roman" w:hAnsi="Times New Roman" w:cs="Times New Roman"/>
          <w:color w:val="2B2B2B"/>
          <w:sz w:val="29"/>
          <w:szCs w:val="29"/>
        </w:rPr>
      </w:pPr>
    </w:p>
    <w:p w:rsidR="0053497A" w:rsidRPr="0053497A" w:rsidRDefault="0053497A" w:rsidP="0053497A">
      <w:pPr>
        <w:jc w:val="center"/>
        <w:rPr>
          <w:sz w:val="32"/>
          <w:szCs w:val="32"/>
        </w:rPr>
      </w:pPr>
      <w:r>
        <w:rPr>
          <w:sz w:val="32"/>
          <w:szCs w:val="32"/>
        </w:rPr>
        <w:t>HAPPY HUNTING!</w:t>
      </w:r>
    </w:p>
    <w:sectPr w:rsidR="0053497A" w:rsidRPr="005349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DE3E5A"/>
    <w:multiLevelType w:val="hybridMultilevel"/>
    <w:tmpl w:val="2B8AB044"/>
    <w:lvl w:ilvl="0" w:tplc="B832F86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771"/>
    <w:rsid w:val="00054AE4"/>
    <w:rsid w:val="000A4E28"/>
    <w:rsid w:val="001C1BDE"/>
    <w:rsid w:val="002F1562"/>
    <w:rsid w:val="00455C26"/>
    <w:rsid w:val="004C40F6"/>
    <w:rsid w:val="004E318C"/>
    <w:rsid w:val="00527003"/>
    <w:rsid w:val="0053497A"/>
    <w:rsid w:val="00544F36"/>
    <w:rsid w:val="00581337"/>
    <w:rsid w:val="00A02BE2"/>
    <w:rsid w:val="00B22F61"/>
    <w:rsid w:val="00B57DBA"/>
    <w:rsid w:val="00BA257F"/>
    <w:rsid w:val="00C530DC"/>
    <w:rsid w:val="00CE7678"/>
    <w:rsid w:val="00DB3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E92C7"/>
  <w15:chartTrackingRefBased/>
  <w15:docId w15:val="{9BF2E155-9E2E-49A7-B7B3-BA368E884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4C40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4C40F6"/>
  </w:style>
  <w:style w:type="character" w:customStyle="1" w:styleId="apple-converted-space">
    <w:name w:val="apple-converted-space"/>
    <w:basedOn w:val="DefaultParagraphFont"/>
    <w:rsid w:val="004C40F6"/>
  </w:style>
  <w:style w:type="character" w:customStyle="1" w:styleId="s2">
    <w:name w:val="s2"/>
    <w:basedOn w:val="DefaultParagraphFont"/>
    <w:rsid w:val="004C40F6"/>
  </w:style>
  <w:style w:type="paragraph" w:customStyle="1" w:styleId="wp-caption-text">
    <w:name w:val="wp-caption-text"/>
    <w:basedOn w:val="Normal"/>
    <w:rsid w:val="004C40F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02BE2"/>
    <w:pPr>
      <w:ind w:left="720"/>
      <w:contextualSpacing/>
    </w:pPr>
  </w:style>
  <w:style w:type="character" w:styleId="Hyperlink">
    <w:name w:val="Hyperlink"/>
    <w:basedOn w:val="DefaultParagraphFont"/>
    <w:uiPriority w:val="99"/>
    <w:semiHidden/>
    <w:unhideWhenUsed/>
    <w:rsid w:val="00BA257F"/>
    <w:rPr>
      <w:color w:val="0000FF"/>
      <w:u w:val="single"/>
    </w:rPr>
  </w:style>
  <w:style w:type="character" w:styleId="FollowedHyperlink">
    <w:name w:val="FollowedHyperlink"/>
    <w:basedOn w:val="DefaultParagraphFont"/>
    <w:uiPriority w:val="99"/>
    <w:semiHidden/>
    <w:unhideWhenUsed/>
    <w:rsid w:val="00054A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661265">
      <w:bodyDiv w:val="1"/>
      <w:marLeft w:val="0"/>
      <w:marRight w:val="0"/>
      <w:marTop w:val="0"/>
      <w:marBottom w:val="0"/>
      <w:divBdr>
        <w:top w:val="none" w:sz="0" w:space="0" w:color="auto"/>
        <w:left w:val="none" w:sz="0" w:space="0" w:color="auto"/>
        <w:bottom w:val="none" w:sz="0" w:space="0" w:color="auto"/>
        <w:right w:val="none" w:sz="0" w:space="0" w:color="auto"/>
      </w:divBdr>
      <w:divsChild>
        <w:div w:id="218176293">
          <w:marLeft w:val="0"/>
          <w:marRight w:val="300"/>
          <w:marTop w:val="300"/>
          <w:marBottom w:val="300"/>
          <w:divBdr>
            <w:top w:val="none" w:sz="0" w:space="0" w:color="auto"/>
            <w:left w:val="none" w:sz="0" w:space="0" w:color="auto"/>
            <w:bottom w:val="none" w:sz="0" w:space="0" w:color="auto"/>
            <w:right w:val="none" w:sz="0" w:space="0" w:color="auto"/>
          </w:divBdr>
        </w:div>
        <w:div w:id="1471946552">
          <w:marLeft w:val="30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hioamphibians.com/salamanders/Salamanders.html" TargetMode="Externa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iscoverlife.org/mp/20q?guide=Salamanders" TargetMode="Externa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B7DCB992125B4EAF0CB2A9C6B5C614" ma:contentTypeVersion="8" ma:contentTypeDescription="Create a new document." ma:contentTypeScope="" ma:versionID="c7992a65d20a2a80f14cb531524f9f72">
  <xsd:schema xmlns:xsd="http://www.w3.org/2001/XMLSchema" xmlns:xs="http://www.w3.org/2001/XMLSchema" xmlns:p="http://schemas.microsoft.com/office/2006/metadata/properties" xmlns:ns2="f0979bf0-d782-4dbe-946a-b4f43ce3403f" targetNamespace="http://schemas.microsoft.com/office/2006/metadata/properties" ma:root="true" ma:fieldsID="d028dddd39003bca4183ebc2e4910b47" ns2:_="">
    <xsd:import namespace="f0979bf0-d782-4dbe-946a-b4f43ce340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79bf0-d782-4dbe-946a-b4f43ce340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0E0346-9E3F-4C97-852F-9C698A497534}"/>
</file>

<file path=customXml/itemProps2.xml><?xml version="1.0" encoding="utf-8"?>
<ds:datastoreItem xmlns:ds="http://schemas.openxmlformats.org/officeDocument/2006/customXml" ds:itemID="{19C781B0-60C3-43B8-BF24-445569118823}"/>
</file>

<file path=customXml/itemProps3.xml><?xml version="1.0" encoding="utf-8"?>
<ds:datastoreItem xmlns:ds="http://schemas.openxmlformats.org/officeDocument/2006/customXml" ds:itemID="{395D6361-BBE0-4410-8670-C9CC0E1C3CC5}"/>
</file>

<file path=docProps/app.xml><?xml version="1.0" encoding="utf-8"?>
<Properties xmlns="http://schemas.openxmlformats.org/officeDocument/2006/extended-properties" xmlns:vt="http://schemas.openxmlformats.org/officeDocument/2006/docPropsVTypes">
  <Template>Normal</Template>
  <TotalTime>183</TotalTime>
  <Pages>5</Pages>
  <Words>975</Words>
  <Characters>5562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Joy Outdoor Education Center</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Lexi Baumgartner</dc:creator>
  <cp:keywords/>
  <dc:description/>
  <cp:lastModifiedBy>Lexi Baumgartner</cp:lastModifiedBy>
  <cp:revision>1</cp:revision>
  <dcterms:created xsi:type="dcterms:W3CDTF">2020-06-02T17:22:00Z</dcterms:created>
  <dcterms:modified xsi:type="dcterms:W3CDTF">2020-06-02T20:25:00Z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0x01010003B7DCB992125B4EAF0CB2A9C6B5C614</vt:lpwstr>
  </property>
</Properties>
</file>